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6A" w:rsidRPr="00316CC6" w:rsidRDefault="00EB4F6A" w:rsidP="00061F06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270284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第</w:t>
      </w:r>
      <w:r w:rsidR="00DA1CA7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十</w:t>
      </w:r>
      <w:r w:rsidR="00061F06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三</w:t>
      </w:r>
      <w:bookmarkStart w:id="0" w:name="_GoBack"/>
      <w:bookmarkEnd w:id="0"/>
      <w:r w:rsidRPr="00270284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屆「醫學與社會」理論暨實務研討會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4"/>
        <w:gridCol w:w="5940"/>
      </w:tblGrid>
      <w:tr w:rsidR="00EB4F6A" w:rsidRPr="00270284" w:rsidTr="00DA1CA7">
        <w:trPr>
          <w:cantSplit/>
          <w:trHeight w:val="868"/>
          <w:jc w:val="center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EB4F6A" w:rsidRPr="00270284" w:rsidRDefault="00EB4F6A" w:rsidP="001F0F50">
            <w:pPr>
              <w:spacing w:line="288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DA1CA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6"/>
              </w:rPr>
              <w:t>摘要投稿表格</w:t>
            </w:r>
            <w:r w:rsidRPr="00DA1CA7">
              <w:rPr>
                <w:rFonts w:eastAsia="標楷體"/>
                <w:bCs/>
                <w:color w:val="000000" w:themeColor="text1"/>
                <w:sz w:val="28"/>
                <w:szCs w:val="36"/>
              </w:rPr>
              <w:t xml:space="preserve"> </w:t>
            </w:r>
            <w:r w:rsidRPr="00DA1CA7">
              <w:rPr>
                <w:rFonts w:eastAsia="標楷體"/>
                <w:bCs/>
                <w:color w:val="000000" w:themeColor="text1"/>
                <w:sz w:val="32"/>
                <w:szCs w:val="36"/>
              </w:rPr>
              <w:t>Abstract Submission Form</w:t>
            </w:r>
          </w:p>
        </w:tc>
      </w:tr>
      <w:tr w:rsidR="00EB4F6A" w:rsidRPr="00270284" w:rsidTr="001F0F50">
        <w:trPr>
          <w:cantSplit/>
          <w:trHeight w:val="687"/>
          <w:jc w:val="center"/>
        </w:trPr>
        <w:tc>
          <w:tcPr>
            <w:tcW w:w="9694" w:type="dxa"/>
            <w:gridSpan w:val="2"/>
            <w:vAlign w:val="center"/>
          </w:tcPr>
          <w:p w:rsidR="00EB4F6A" w:rsidRPr="00270284" w:rsidRDefault="00EB4F6A" w:rsidP="001F0F50">
            <w:pPr>
              <w:spacing w:line="240" w:lineRule="atLeas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論文題目</w:t>
            </w:r>
            <w:r w:rsidRPr="00DA1CA7">
              <w:rPr>
                <w:rFonts w:eastAsia="標楷體"/>
                <w:color w:val="000000" w:themeColor="text1"/>
              </w:rPr>
              <w:t>(Title)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EB4F6A" w:rsidRPr="00270284" w:rsidTr="001F0F50">
        <w:trPr>
          <w:cantSplit/>
          <w:trHeight w:val="387"/>
          <w:jc w:val="center"/>
        </w:trPr>
        <w:tc>
          <w:tcPr>
            <w:tcW w:w="9694" w:type="dxa"/>
            <w:gridSpan w:val="2"/>
          </w:tcPr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作者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欄位可請自行增加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 Authors</w:t>
            </w:r>
          </w:p>
        </w:tc>
      </w:tr>
      <w:tr w:rsidR="00EB4F6A" w:rsidRPr="00270284" w:rsidTr="00DA1CA7">
        <w:trPr>
          <w:cantSplit/>
          <w:trHeight w:val="686"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1 (Author 1)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 xml:space="preserve"> 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widowControl/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2(Author 2)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>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DA1CA7">
        <w:trPr>
          <w:cantSplit/>
          <w:trHeight w:val="637"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3(Author 3)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>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jc w:val="center"/>
        </w:trPr>
        <w:tc>
          <w:tcPr>
            <w:tcW w:w="3754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作者</w:t>
            </w:r>
            <w:r w:rsidRPr="00DA1CA7">
              <w:rPr>
                <w:rFonts w:eastAsia="標楷體"/>
                <w:color w:val="000000" w:themeColor="text1"/>
              </w:rPr>
              <w:t>4(Author 4)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DA1CA7">
              <w:rPr>
                <w:rFonts w:eastAsia="標楷體"/>
                <w:color w:val="000000" w:themeColor="text1"/>
              </w:rPr>
              <w:t>服務單位</w:t>
            </w:r>
            <w:r w:rsidRPr="00DA1CA7">
              <w:rPr>
                <w:rFonts w:eastAsia="標楷體"/>
                <w:color w:val="000000" w:themeColor="text1"/>
              </w:rPr>
              <w:t>/</w:t>
            </w:r>
            <w:r w:rsidRPr="00DA1CA7">
              <w:rPr>
                <w:rFonts w:eastAsia="標楷體"/>
                <w:color w:val="000000" w:themeColor="text1"/>
              </w:rPr>
              <w:t>職稱</w:t>
            </w:r>
            <w:r w:rsidRPr="00DA1CA7">
              <w:rPr>
                <w:rFonts w:eastAsia="標楷體"/>
                <w:color w:val="000000" w:themeColor="text1"/>
              </w:rPr>
              <w:t>(Affiliation/Title)</w:t>
            </w:r>
            <w:r w:rsidRPr="00DA1CA7">
              <w:rPr>
                <w:rFonts w:eastAsia="標楷體"/>
                <w:color w:val="000000" w:themeColor="text1"/>
              </w:rPr>
              <w:t>：</w:t>
            </w:r>
            <w:r w:rsidRPr="00DA1CA7">
              <w:rPr>
                <w:rFonts w:eastAsia="標楷體"/>
                <w:color w:val="000000" w:themeColor="text1"/>
              </w:rPr>
              <w:t xml:space="preserve"> </w:t>
            </w:r>
          </w:p>
          <w:p w:rsidR="00EB4F6A" w:rsidRPr="00DA1CA7" w:rsidRDefault="00EB4F6A" w:rsidP="001F0F50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</w:tcPr>
          <w:p w:rsidR="00EB4F6A" w:rsidRPr="008F4D78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標楷體" w:eastAsia="標楷體" w:hAnsi="標楷體" w:hint="eastAsia"/>
                <w:color w:val="000000" w:themeColor="text1"/>
              </w:rPr>
              <w:t>通訊作者聯絡方式</w:t>
            </w:r>
            <w:r w:rsidRPr="0027028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Corresponding Author</w:t>
            </w: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姓名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(Name)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職稱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(Title):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工作單位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(Work Place):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電話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(Phone)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公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                  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私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                    (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手機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)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地址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(Address)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電子郵件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(E-mail)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                                   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傳真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(Fax)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  </w:t>
            </w: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  <w:vAlign w:val="center"/>
          </w:tcPr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期待之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發表方式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Mode</w:t>
            </w:r>
          </w:p>
        </w:tc>
      </w:tr>
      <w:tr w:rsidR="00EB4F6A" w:rsidRPr="00270284" w:rsidTr="001F0F50">
        <w:trPr>
          <w:cantSplit/>
          <w:jc w:val="center"/>
        </w:trPr>
        <w:tc>
          <w:tcPr>
            <w:tcW w:w="9694" w:type="dxa"/>
            <w:gridSpan w:val="2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□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口頭報告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(Paper Presentation)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□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壁報展示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(Poster Session)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□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口頭報告或壁報展示皆可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(Paper Presentation or Poster Session)</w:t>
            </w:r>
          </w:p>
        </w:tc>
      </w:tr>
    </w:tbl>
    <w:p w:rsidR="00EB4F6A" w:rsidRPr="00270284" w:rsidRDefault="00EB4F6A" w:rsidP="00EB4F6A">
      <w:pPr>
        <w:rPr>
          <w:color w:val="000000" w:themeColor="text1"/>
        </w:rPr>
      </w:pPr>
      <w:r w:rsidRPr="00270284">
        <w:rPr>
          <w:color w:val="000000" w:themeColor="text1"/>
        </w:rPr>
        <w:br w:type="page"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EB4F6A" w:rsidRPr="00270284" w:rsidTr="001F0F50">
        <w:trPr>
          <w:cantSplit/>
          <w:jc w:val="center"/>
        </w:trPr>
        <w:tc>
          <w:tcPr>
            <w:tcW w:w="9694" w:type="dxa"/>
          </w:tcPr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lastRenderedPageBreak/>
              <w:t>中文摘要（字數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>500</w:t>
            </w:r>
            <w:r w:rsidR="002501DF">
              <w:rPr>
                <w:rFonts w:ascii="Arial Unicode MS" w:eastAsia="標楷體" w:hAnsi="Arial Unicode MS" w:hint="eastAsia"/>
                <w:color w:val="000000" w:themeColor="text1"/>
              </w:rPr>
              <w:t>~1000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字以內，包括研究背景、研究目的、研究方法、結果與討論）</w:t>
            </w:r>
          </w:p>
          <w:p w:rsidR="00EB4F6A" w:rsidRPr="00270284" w:rsidRDefault="00EB4F6A" w:rsidP="001F0F50">
            <w:pPr>
              <w:spacing w:line="240" w:lineRule="atLeast"/>
              <w:jc w:val="center"/>
              <w:rPr>
                <w:rFonts w:ascii="Arial Unicode MS" w:eastAsia="標楷體" w:hAnsi="Arial Unicode MS"/>
                <w:color w:val="000000" w:themeColor="text1"/>
              </w:rPr>
            </w:pPr>
            <w:r w:rsidRPr="00EB4F6A">
              <w:rPr>
                <w:rFonts w:ascii="Arial Unicode MS" w:eastAsia="標楷體" w:hAnsi="Arial Unicode MS"/>
                <w:color w:val="000000" w:themeColor="text1"/>
                <w:sz w:val="22"/>
              </w:rPr>
              <w:t xml:space="preserve">Chinese Abstract </w:t>
            </w:r>
            <w:r w:rsidRPr="00EB4F6A">
              <w:rPr>
                <w:rFonts w:ascii="Arial Unicode MS" w:eastAsia="標楷體" w:hAnsi="Arial Unicode MS" w:hint="eastAsia"/>
                <w:color w:val="000000" w:themeColor="text1"/>
                <w:sz w:val="22"/>
              </w:rPr>
              <w:t>（</w:t>
            </w:r>
            <w:r w:rsidRPr="00EB4F6A">
              <w:rPr>
                <w:rFonts w:ascii="Arial Unicode MS" w:eastAsia="標楷體" w:hAnsi="Arial Unicode MS"/>
                <w:color w:val="000000" w:themeColor="text1"/>
                <w:sz w:val="22"/>
              </w:rPr>
              <w:t>500 words, includes background, aim, method , results and discussion</w:t>
            </w:r>
            <w:r w:rsidRPr="00EB4F6A">
              <w:rPr>
                <w:rFonts w:ascii="Arial Unicode MS" w:eastAsia="標楷體" w:hAnsi="Arial Unicode MS" w:hint="eastAsia"/>
                <w:color w:val="000000" w:themeColor="text1"/>
                <w:sz w:val="22"/>
              </w:rPr>
              <w:t>）</w:t>
            </w:r>
          </w:p>
        </w:tc>
      </w:tr>
      <w:tr w:rsidR="00EB4F6A" w:rsidRPr="00270284" w:rsidTr="001F0F50">
        <w:trPr>
          <w:cantSplit/>
          <w:trHeight w:val="3618"/>
          <w:jc w:val="center"/>
        </w:trPr>
        <w:tc>
          <w:tcPr>
            <w:tcW w:w="9694" w:type="dxa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</w:tc>
      </w:tr>
      <w:tr w:rsidR="00EB4F6A" w:rsidRPr="00270284" w:rsidTr="001F0F50">
        <w:trPr>
          <w:cantSplit/>
          <w:trHeight w:val="557"/>
          <w:jc w:val="center"/>
        </w:trPr>
        <w:tc>
          <w:tcPr>
            <w:tcW w:w="9694" w:type="dxa"/>
          </w:tcPr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關鍵字</w:t>
            </w:r>
            <w:r w:rsidRPr="00270284">
              <w:rPr>
                <w:rFonts w:ascii="Arial Unicode MS" w:eastAsia="標楷體" w:hAnsi="Arial Unicode MS"/>
                <w:color w:val="000000" w:themeColor="text1"/>
              </w:rPr>
              <w:t xml:space="preserve"> (Key words)</w:t>
            </w:r>
            <w:r w:rsidRPr="00270284">
              <w:rPr>
                <w:rFonts w:ascii="Arial Unicode MS" w:eastAsia="標楷體" w:hAnsi="Arial Unicode MS" w:hint="eastAsia"/>
                <w:color w:val="000000" w:themeColor="text1"/>
              </w:rPr>
              <w:t>：</w:t>
            </w:r>
          </w:p>
          <w:p w:rsidR="00EB4F6A" w:rsidRPr="00270284" w:rsidRDefault="00EB4F6A" w:rsidP="001F0F50">
            <w:pPr>
              <w:spacing w:line="240" w:lineRule="atLeast"/>
              <w:rPr>
                <w:rFonts w:ascii="Arial Unicode MS" w:eastAsia="標楷體" w:hAnsi="Arial Unicode MS"/>
                <w:color w:val="000000" w:themeColor="text1"/>
              </w:rPr>
            </w:pPr>
          </w:p>
        </w:tc>
      </w:tr>
    </w:tbl>
    <w:p w:rsidR="00F62C19" w:rsidRDefault="00F62C19"/>
    <w:sectPr w:rsidR="00F62C19" w:rsidSect="00EB4F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23" w:rsidRDefault="00807E23" w:rsidP="00DA1CA7">
      <w:r>
        <w:separator/>
      </w:r>
    </w:p>
  </w:endnote>
  <w:endnote w:type="continuationSeparator" w:id="0">
    <w:p w:rsidR="00807E23" w:rsidRDefault="00807E23" w:rsidP="00DA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23" w:rsidRDefault="00807E23" w:rsidP="00DA1CA7">
      <w:r>
        <w:separator/>
      </w:r>
    </w:p>
  </w:footnote>
  <w:footnote w:type="continuationSeparator" w:id="0">
    <w:p w:rsidR="00807E23" w:rsidRDefault="00807E23" w:rsidP="00DA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A"/>
    <w:rsid w:val="00061F06"/>
    <w:rsid w:val="002501DF"/>
    <w:rsid w:val="00316CC6"/>
    <w:rsid w:val="00456114"/>
    <w:rsid w:val="00807E23"/>
    <w:rsid w:val="00841430"/>
    <w:rsid w:val="00987C6D"/>
    <w:rsid w:val="00DA1CA7"/>
    <w:rsid w:val="00EB4F6A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E1A3"/>
  <w15:chartTrackingRefBased/>
  <w15:docId w15:val="{5B048162-C605-454D-8CF4-1831C76E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1C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1C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csmu</dc:creator>
  <cp:keywords/>
  <dc:description/>
  <cp:lastModifiedBy>csmu</cp:lastModifiedBy>
  <cp:revision>5</cp:revision>
  <dcterms:created xsi:type="dcterms:W3CDTF">2020-09-26T03:02:00Z</dcterms:created>
  <dcterms:modified xsi:type="dcterms:W3CDTF">2022-10-31T06:11:00Z</dcterms:modified>
</cp:coreProperties>
</file>